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526F8ABD" w14:textId="77777777" w:rsidR="00ED1F74" w:rsidRDefault="008738D7" w:rsidP="00B17D53">
            <w:pPr>
              <w:pStyle w:val="berschrift1"/>
              <w:ind w:left="0"/>
              <w:rPr>
                <w:b/>
                <w:sz w:val="22"/>
                <w:szCs w:val="22"/>
                <w:lang w:val="en-US"/>
              </w:rPr>
            </w:pPr>
            <w:r w:rsidRPr="002E0872">
              <w:rPr>
                <w:lang w:val="en-US"/>
              </w:rPr>
              <w:softHyphen/>
            </w:r>
            <w:r w:rsidR="002E0872" w:rsidRPr="002E0872">
              <w:rPr>
                <w:b/>
                <w:sz w:val="22"/>
                <w:szCs w:val="22"/>
                <w:lang w:val="en-US"/>
              </w:rPr>
              <w:softHyphen/>
              <w:t>Press release</w:t>
            </w:r>
          </w:p>
          <w:p w14:paraId="3F622C17" w14:textId="5FAA67EC" w:rsidR="004615D8" w:rsidRPr="004615D8" w:rsidRDefault="004615D8" w:rsidP="004615D8">
            <w:pPr>
              <w:rPr>
                <w:lang w:val="en-US"/>
              </w:rPr>
            </w:pPr>
          </w:p>
        </w:tc>
        <w:tc>
          <w:tcPr>
            <w:tcW w:w="2999" w:type="dxa"/>
          </w:tcPr>
          <w:p w14:paraId="34423BC2" w14:textId="78039FB6" w:rsidR="00ED1F74" w:rsidRDefault="003E45A8"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szCs w:val="22"/>
                <w:lang w:val="en-US"/>
              </w:rPr>
              <w:t>29.06.2023</w:t>
            </w:r>
          </w:p>
        </w:tc>
      </w:tr>
      <w:tr w:rsidR="00ED1F74" w:rsidRPr="00F00D14" w14:paraId="540ADAB2" w14:textId="77777777" w:rsidTr="00416A52">
        <w:trPr>
          <w:trHeight w:val="1538"/>
        </w:trPr>
        <w:tc>
          <w:tcPr>
            <w:tcW w:w="7348" w:type="dxa"/>
            <w:tcMar>
              <w:top w:w="0" w:type="dxa"/>
            </w:tcMar>
          </w:tcPr>
          <w:p w14:paraId="2EC66BC4" w14:textId="1B2924CC" w:rsidR="003D0AF8" w:rsidRPr="003E45A8" w:rsidRDefault="003E45A8" w:rsidP="004615D8">
            <w:pPr>
              <w:spacing w:line="280" w:lineRule="atLeast"/>
              <w:rPr>
                <w:rFonts w:cs="Arial"/>
                <w:sz w:val="36"/>
                <w:szCs w:val="36"/>
                <w:lang w:val="en-US"/>
              </w:rPr>
            </w:pPr>
            <w:bookmarkStart w:id="1" w:name="Thema1"/>
            <w:bookmarkStart w:id="2" w:name="Thema2"/>
            <w:bookmarkEnd w:id="1"/>
            <w:bookmarkEnd w:id="2"/>
            <w:r w:rsidRPr="003E45A8">
              <w:rPr>
                <w:rFonts w:cs="Arial"/>
                <w:sz w:val="36"/>
                <w:szCs w:val="36"/>
                <w:lang w:val="en-US"/>
              </w:rPr>
              <w:t>PARK</w:t>
            </w:r>
            <w:r w:rsidR="00944FFA">
              <w:rPr>
                <w:rFonts w:cs="Arial"/>
                <w:sz w:val="36"/>
                <w:szCs w:val="36"/>
                <w:lang w:val="en-US"/>
              </w:rPr>
              <w:t>EN</w:t>
            </w:r>
            <w:r w:rsidRPr="003E45A8">
              <w:rPr>
                <w:rFonts w:cs="Arial"/>
                <w:sz w:val="36"/>
                <w:szCs w:val="36"/>
                <w:lang w:val="en-US"/>
              </w:rPr>
              <w:t xml:space="preserve"> 2023: Successful restart of the leading trade fair for stationary tr</w:t>
            </w:r>
            <w:r w:rsidR="008E47B2">
              <w:rPr>
                <w:rFonts w:cs="Arial"/>
                <w:sz w:val="36"/>
                <w:szCs w:val="36"/>
                <w:lang w:val="en-US"/>
              </w:rPr>
              <w:t>anspor</w:t>
            </w:r>
            <w:r w:rsidR="008A0C1E">
              <w:rPr>
                <w:rFonts w:cs="Arial"/>
                <w:sz w:val="36"/>
                <w:szCs w:val="36"/>
                <w:lang w:val="en-US"/>
              </w:rPr>
              <w:t>t</w:t>
            </w:r>
          </w:p>
        </w:tc>
        <w:tc>
          <w:tcPr>
            <w:tcW w:w="2999" w:type="dxa"/>
            <w:tcMar>
              <w:top w:w="0" w:type="dxa"/>
            </w:tcMar>
          </w:tcPr>
          <w:p w14:paraId="419D0FE8" w14:textId="77777777" w:rsidR="00D151F1" w:rsidRPr="00C61E09" w:rsidRDefault="00D151F1" w:rsidP="00D151F1">
            <w:pPr>
              <w:spacing w:line="200" w:lineRule="exact"/>
              <w:rPr>
                <w:rFonts w:cs="Arial"/>
                <w:sz w:val="15"/>
                <w:szCs w:val="15"/>
                <w:lang w:val="en-US"/>
              </w:rPr>
            </w:pPr>
            <w:bookmarkStart w:id="3" w:name="Vmeinname"/>
            <w:bookmarkEnd w:id="3"/>
            <w:r>
              <w:rPr>
                <w:rFonts w:cs="Arial"/>
                <w:sz w:val="15"/>
                <w:szCs w:val="15"/>
                <w:lang w:val="en-US"/>
              </w:rPr>
              <w:t>Vineeta Manglani</w:t>
            </w:r>
          </w:p>
          <w:p w14:paraId="417801C3" w14:textId="77777777" w:rsidR="00D151F1" w:rsidRPr="00C82C3A" w:rsidRDefault="00D151F1" w:rsidP="00D151F1">
            <w:pPr>
              <w:spacing w:line="200" w:lineRule="exact"/>
              <w:rPr>
                <w:rFonts w:cs="Arial"/>
                <w:sz w:val="15"/>
                <w:szCs w:val="15"/>
                <w:lang w:val="en-US"/>
              </w:rPr>
            </w:pPr>
            <w:r w:rsidRPr="00C82C3A">
              <w:rPr>
                <w:rFonts w:cs="Arial"/>
                <w:sz w:val="15"/>
                <w:szCs w:val="15"/>
                <w:lang w:val="en-US"/>
              </w:rPr>
              <w:t>Tel. +49 711 61946-297</w:t>
            </w:r>
          </w:p>
          <w:p w14:paraId="33E85E72" w14:textId="77777777" w:rsidR="00D151F1" w:rsidRPr="00C82C3A" w:rsidRDefault="00D151F1" w:rsidP="00D151F1">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081486D6" w14:textId="7DDAFA17" w:rsidR="00427E26" w:rsidRPr="00F00D14" w:rsidRDefault="00427E26" w:rsidP="00F00D14">
            <w:pPr>
              <w:spacing w:line="200" w:lineRule="atLeast"/>
              <w:rPr>
                <w:rFonts w:cs="Arial"/>
                <w:sz w:val="15"/>
                <w:szCs w:val="15"/>
                <w:lang w:val="en-US"/>
              </w:rPr>
            </w:pPr>
            <w:r w:rsidRPr="00427E26">
              <w:rPr>
                <w:rFonts w:cs="Arial"/>
                <w:sz w:val="15"/>
                <w:szCs w:val="15"/>
                <w:lang w:val="en-US"/>
              </w:rPr>
              <w:t>parken-exhibition.com</w:t>
            </w:r>
          </w:p>
          <w:p w14:paraId="1BC2C69E" w14:textId="77777777" w:rsidR="00A9539C" w:rsidRPr="00F00D14" w:rsidRDefault="00A9539C" w:rsidP="00A9539C">
            <w:pPr>
              <w:spacing w:line="200" w:lineRule="exact"/>
              <w:rPr>
                <w:rFonts w:cs="Arial"/>
                <w:sz w:val="15"/>
                <w:szCs w:val="15"/>
                <w:lang w:val="en-US"/>
              </w:rPr>
            </w:pPr>
          </w:p>
          <w:p w14:paraId="32391C99" w14:textId="77777777" w:rsidR="00ED1F74" w:rsidRDefault="00ED1F74" w:rsidP="00F00D14">
            <w:pPr>
              <w:spacing w:line="200" w:lineRule="exact"/>
              <w:rPr>
                <w:szCs w:val="22"/>
                <w:lang w:val="en-US"/>
              </w:rPr>
            </w:pPr>
          </w:p>
        </w:tc>
      </w:tr>
    </w:tbl>
    <w:p w14:paraId="06F9A417" w14:textId="77777777" w:rsidR="00051BE9" w:rsidRPr="00051BE9" w:rsidRDefault="00051BE9" w:rsidP="00051BE9">
      <w:pPr>
        <w:spacing w:line="280" w:lineRule="atLeast"/>
        <w:rPr>
          <w:rFonts w:cs="Arial"/>
          <w:szCs w:val="22"/>
          <w:lang w:val="en-US"/>
        </w:rPr>
      </w:pPr>
      <w:bookmarkStart w:id="4" w:name="V_head1"/>
      <w:bookmarkEnd w:id="4"/>
    </w:p>
    <w:p w14:paraId="205A6738" w14:textId="29771340" w:rsidR="004615D8" w:rsidRDefault="003E45A8" w:rsidP="004615D8">
      <w:pPr>
        <w:spacing w:line="280" w:lineRule="atLeast"/>
        <w:rPr>
          <w:rFonts w:cs="Arial"/>
          <w:b/>
          <w:szCs w:val="22"/>
          <w:lang w:val="en-US"/>
        </w:rPr>
      </w:pPr>
      <w:r w:rsidRPr="003E45A8">
        <w:rPr>
          <w:rFonts w:cs="Arial"/>
          <w:b/>
          <w:szCs w:val="22"/>
          <w:lang w:val="en-US"/>
        </w:rPr>
        <w:t>After a break of four years, the parking industry returned to the exhibition halls from 28 - 29 June 2023</w:t>
      </w:r>
      <w:r w:rsidR="008E47B2">
        <w:rPr>
          <w:rFonts w:cs="Arial"/>
          <w:b/>
          <w:szCs w:val="22"/>
          <w:lang w:val="en-US"/>
        </w:rPr>
        <w:t xml:space="preserve"> bringing</w:t>
      </w:r>
      <w:r w:rsidRPr="003E45A8">
        <w:rPr>
          <w:rFonts w:cs="Arial"/>
          <w:b/>
          <w:szCs w:val="22"/>
          <w:lang w:val="en-US"/>
        </w:rPr>
        <w:t xml:space="preserve"> together a professional audience on two days around the topic of stationary tra</w:t>
      </w:r>
      <w:r w:rsidR="008E47B2">
        <w:rPr>
          <w:rFonts w:cs="Arial"/>
          <w:b/>
          <w:szCs w:val="22"/>
          <w:lang w:val="en-US"/>
        </w:rPr>
        <w:t>nsport</w:t>
      </w:r>
      <w:r w:rsidRPr="003E45A8">
        <w:rPr>
          <w:rFonts w:cs="Arial"/>
          <w:b/>
          <w:szCs w:val="22"/>
          <w:lang w:val="en-US"/>
        </w:rPr>
        <w:t xml:space="preserve">. Visitors </w:t>
      </w:r>
      <w:r w:rsidR="005C756E">
        <w:rPr>
          <w:rFonts w:cs="Arial"/>
          <w:b/>
          <w:szCs w:val="22"/>
          <w:lang w:val="en-US"/>
        </w:rPr>
        <w:t xml:space="preserve">took the opportunity </w:t>
      </w:r>
      <w:r w:rsidRPr="003E45A8">
        <w:rPr>
          <w:rFonts w:cs="Arial"/>
          <w:b/>
          <w:szCs w:val="22"/>
          <w:lang w:val="en-US"/>
        </w:rPr>
        <w:t xml:space="preserve">to find out about innovative products and solutions at the exhibition booths and about trends and developments </w:t>
      </w:r>
      <w:r w:rsidR="005C756E">
        <w:rPr>
          <w:rFonts w:cs="Arial"/>
          <w:b/>
          <w:szCs w:val="22"/>
          <w:lang w:val="en-US"/>
        </w:rPr>
        <w:t>on</w:t>
      </w:r>
      <w:r w:rsidRPr="003E45A8">
        <w:rPr>
          <w:rFonts w:cs="Arial"/>
          <w:b/>
          <w:szCs w:val="22"/>
          <w:lang w:val="en-US"/>
        </w:rPr>
        <w:t xml:space="preserve"> parking management in a wide range of presentations at the fully booked specialist conference of the Bundesverband Parken e.V. (</w:t>
      </w:r>
      <w:r w:rsidR="002A3C09">
        <w:rPr>
          <w:rFonts w:cs="Arial"/>
          <w:b/>
          <w:szCs w:val="22"/>
          <w:lang w:val="en-US"/>
        </w:rPr>
        <w:t xml:space="preserve">German </w:t>
      </w:r>
      <w:r w:rsidR="008E47B2">
        <w:rPr>
          <w:rFonts w:cs="Arial"/>
          <w:b/>
          <w:szCs w:val="22"/>
          <w:lang w:val="en-US"/>
        </w:rPr>
        <w:t>P</w:t>
      </w:r>
      <w:r w:rsidRPr="003E45A8">
        <w:rPr>
          <w:rFonts w:cs="Arial"/>
          <w:b/>
          <w:szCs w:val="22"/>
          <w:lang w:val="en-US"/>
        </w:rPr>
        <w:t>arking</w:t>
      </w:r>
      <w:r w:rsidR="002A3C09">
        <w:rPr>
          <w:rFonts w:cs="Arial"/>
          <w:b/>
          <w:szCs w:val="22"/>
          <w:lang w:val="en-US"/>
        </w:rPr>
        <w:t xml:space="preserve"> Association</w:t>
      </w:r>
      <w:r w:rsidRPr="003E45A8">
        <w:rPr>
          <w:rFonts w:cs="Arial"/>
          <w:b/>
          <w:szCs w:val="22"/>
          <w:lang w:val="en-US"/>
        </w:rPr>
        <w:t>).</w:t>
      </w:r>
    </w:p>
    <w:p w14:paraId="3AEA9A54" w14:textId="77777777" w:rsidR="003E45A8" w:rsidRPr="003E45A8" w:rsidRDefault="003E45A8" w:rsidP="004615D8">
      <w:pPr>
        <w:spacing w:line="280" w:lineRule="atLeast"/>
        <w:rPr>
          <w:rFonts w:cs="Arial"/>
          <w:szCs w:val="22"/>
          <w:lang w:val="en-US"/>
        </w:rPr>
      </w:pPr>
    </w:p>
    <w:p w14:paraId="2713626F" w14:textId="7BA55962" w:rsidR="003E45A8" w:rsidRPr="003E45A8" w:rsidRDefault="003E45A8" w:rsidP="003E45A8">
      <w:pPr>
        <w:spacing w:line="280" w:lineRule="atLeast"/>
        <w:rPr>
          <w:rFonts w:cs="Arial"/>
          <w:szCs w:val="22"/>
          <w:lang w:val="en-US"/>
        </w:rPr>
      </w:pPr>
      <w:r w:rsidRPr="003E45A8">
        <w:rPr>
          <w:rFonts w:cs="Arial"/>
          <w:szCs w:val="22"/>
          <w:lang w:val="en-US"/>
        </w:rPr>
        <w:t xml:space="preserve">"After this long break, the trade fair has once again clearly shown that the event is a very important platform for all stakeholders in the parking industry," reports Simone Pfisterer, Vice President </w:t>
      </w:r>
      <w:r w:rsidR="008E47B2">
        <w:rPr>
          <w:rFonts w:cs="Arial"/>
          <w:szCs w:val="22"/>
          <w:lang w:val="en-US"/>
        </w:rPr>
        <w:t xml:space="preserve">PARKEN </w:t>
      </w:r>
      <w:r w:rsidRPr="003E45A8">
        <w:rPr>
          <w:rFonts w:cs="Arial"/>
          <w:szCs w:val="22"/>
          <w:lang w:val="en-US"/>
        </w:rPr>
        <w:t xml:space="preserve">at Mesago Messe Frankfurt GmbH. "The participants were </w:t>
      </w:r>
      <w:r w:rsidR="008E47B2">
        <w:rPr>
          <w:rFonts w:cs="Arial"/>
          <w:szCs w:val="22"/>
          <w:lang w:val="en-US"/>
        </w:rPr>
        <w:t>delighted</w:t>
      </w:r>
      <w:r w:rsidRPr="003E45A8">
        <w:rPr>
          <w:rFonts w:cs="Arial"/>
          <w:szCs w:val="22"/>
          <w:lang w:val="en-US"/>
        </w:rPr>
        <w:t xml:space="preserve"> to get a comprehensive overview of the entire range of products and solutions relat</w:t>
      </w:r>
      <w:r w:rsidR="008E47B2">
        <w:rPr>
          <w:rFonts w:cs="Arial"/>
          <w:szCs w:val="22"/>
          <w:lang w:val="en-US"/>
        </w:rPr>
        <w:t>ing</w:t>
      </w:r>
      <w:r w:rsidRPr="003E45A8">
        <w:rPr>
          <w:rFonts w:cs="Arial"/>
          <w:szCs w:val="22"/>
          <w:lang w:val="en-US"/>
        </w:rPr>
        <w:t xml:space="preserve"> to stationary t</w:t>
      </w:r>
      <w:r w:rsidR="008E47B2">
        <w:rPr>
          <w:rFonts w:cs="Arial"/>
          <w:szCs w:val="22"/>
          <w:lang w:val="en-US"/>
        </w:rPr>
        <w:t>ransport</w:t>
      </w:r>
      <w:r w:rsidRPr="003E45A8">
        <w:rPr>
          <w:rFonts w:cs="Arial"/>
          <w:szCs w:val="22"/>
          <w:lang w:val="en-US"/>
        </w:rPr>
        <w:t>. After four years, it was important to bring all industry representatives together again in one place to facilitate exchange."</w:t>
      </w:r>
    </w:p>
    <w:p w14:paraId="2DB3F6EB" w14:textId="77777777" w:rsidR="003E45A8" w:rsidRPr="003E45A8" w:rsidRDefault="003E45A8" w:rsidP="003E45A8">
      <w:pPr>
        <w:spacing w:line="280" w:lineRule="atLeast"/>
        <w:rPr>
          <w:rFonts w:cs="Arial"/>
          <w:szCs w:val="22"/>
          <w:lang w:val="en-US"/>
        </w:rPr>
      </w:pPr>
    </w:p>
    <w:p w14:paraId="6C1470DB" w14:textId="44CB9E70" w:rsidR="003E45A8" w:rsidRPr="003E45A8" w:rsidRDefault="003E45A8" w:rsidP="003E45A8">
      <w:pPr>
        <w:spacing w:line="280" w:lineRule="atLeast"/>
        <w:rPr>
          <w:rFonts w:cs="Arial"/>
          <w:szCs w:val="22"/>
          <w:lang w:val="en-US"/>
        </w:rPr>
      </w:pPr>
      <w:r w:rsidRPr="003E45A8">
        <w:rPr>
          <w:rFonts w:cs="Arial"/>
          <w:szCs w:val="22"/>
          <w:lang w:val="en-US"/>
        </w:rPr>
        <w:t xml:space="preserve">The importance of personal </w:t>
      </w:r>
      <w:r w:rsidR="008E47B2">
        <w:rPr>
          <w:rFonts w:cs="Arial"/>
          <w:szCs w:val="22"/>
          <w:lang w:val="en-US"/>
        </w:rPr>
        <w:t>talks</w:t>
      </w:r>
      <w:r w:rsidRPr="003E45A8">
        <w:rPr>
          <w:rFonts w:cs="Arial"/>
          <w:szCs w:val="22"/>
          <w:lang w:val="en-US"/>
        </w:rPr>
        <w:t xml:space="preserve"> and the significance of the trade fair in the parking industry is also reflected</w:t>
      </w:r>
      <w:r w:rsidR="00D07A84">
        <w:rPr>
          <w:rFonts w:cs="Arial"/>
          <w:szCs w:val="22"/>
          <w:lang w:val="en-US"/>
        </w:rPr>
        <w:t xml:space="preserve"> in the statement</w:t>
      </w:r>
      <w:r w:rsidRPr="003E45A8">
        <w:rPr>
          <w:rFonts w:cs="Arial"/>
          <w:szCs w:val="22"/>
          <w:lang w:val="en-US"/>
        </w:rPr>
        <w:t xml:space="preserve"> </w:t>
      </w:r>
      <w:r w:rsidR="00D07A84">
        <w:rPr>
          <w:rFonts w:cs="Arial"/>
          <w:szCs w:val="22"/>
          <w:lang w:val="en-US"/>
        </w:rPr>
        <w:t>by</w:t>
      </w:r>
      <w:r w:rsidR="00D07A84" w:rsidRPr="00D07A84">
        <w:rPr>
          <w:rFonts w:cs="Arial"/>
          <w:szCs w:val="22"/>
          <w:lang w:val="en-US"/>
        </w:rPr>
        <w:t xml:space="preserve"> </w:t>
      </w:r>
      <w:r w:rsidR="00D07A84" w:rsidRPr="008A0C1E">
        <w:rPr>
          <w:rFonts w:cs="Arial"/>
          <w:szCs w:val="22"/>
          <w:lang w:val="en-US"/>
        </w:rPr>
        <w:t>Ralf Klomp, Senior Managing Director SKIDATA Germany</w:t>
      </w:r>
      <w:r w:rsidR="00D07A84">
        <w:rPr>
          <w:rFonts w:cs="Arial"/>
          <w:szCs w:val="22"/>
          <w:lang w:val="en-US"/>
        </w:rPr>
        <w:t>:</w:t>
      </w:r>
    </w:p>
    <w:p w14:paraId="673A7971" w14:textId="77777777" w:rsidR="003E45A8" w:rsidRPr="003E45A8" w:rsidRDefault="003E45A8" w:rsidP="003E45A8">
      <w:pPr>
        <w:spacing w:line="280" w:lineRule="atLeast"/>
        <w:rPr>
          <w:rFonts w:cs="Arial"/>
          <w:szCs w:val="22"/>
          <w:lang w:val="en-US"/>
        </w:rPr>
      </w:pPr>
    </w:p>
    <w:p w14:paraId="395455E7" w14:textId="11AF354D" w:rsidR="003E45A8" w:rsidRDefault="008A0C1E" w:rsidP="008A0C1E">
      <w:pPr>
        <w:spacing w:line="280" w:lineRule="atLeast"/>
        <w:rPr>
          <w:rFonts w:cs="Arial"/>
          <w:szCs w:val="22"/>
          <w:lang w:val="en-US"/>
        </w:rPr>
      </w:pPr>
      <w:r w:rsidRPr="008A0C1E">
        <w:rPr>
          <w:rFonts w:cs="Arial"/>
          <w:szCs w:val="22"/>
          <w:lang w:val="en-US"/>
        </w:rPr>
        <w:t xml:space="preserve">"It's great to meet </w:t>
      </w:r>
      <w:r>
        <w:rPr>
          <w:rFonts w:cs="Arial"/>
          <w:szCs w:val="22"/>
          <w:lang w:val="en-US"/>
        </w:rPr>
        <w:t xml:space="preserve">so </w:t>
      </w:r>
      <w:r w:rsidRPr="008A0C1E">
        <w:rPr>
          <w:rFonts w:cs="Arial"/>
          <w:szCs w:val="22"/>
          <w:lang w:val="en-US"/>
        </w:rPr>
        <w:t>many acquaintances and friends in person again, to exchange ideas and network</w:t>
      </w:r>
      <w:r>
        <w:rPr>
          <w:rFonts w:cs="Arial"/>
          <w:szCs w:val="22"/>
          <w:lang w:val="en-US"/>
        </w:rPr>
        <w:t xml:space="preserve"> – this </w:t>
      </w:r>
      <w:r w:rsidRPr="008A0C1E">
        <w:rPr>
          <w:rFonts w:cs="Arial"/>
          <w:szCs w:val="22"/>
          <w:lang w:val="en-US"/>
        </w:rPr>
        <w:t>just works perfectly here.</w:t>
      </w:r>
      <w:r>
        <w:rPr>
          <w:rFonts w:cs="Arial"/>
          <w:szCs w:val="22"/>
          <w:lang w:val="en-US"/>
        </w:rPr>
        <w:t xml:space="preserve"> </w:t>
      </w:r>
      <w:r w:rsidRPr="008A0C1E">
        <w:rPr>
          <w:rFonts w:cs="Arial"/>
          <w:szCs w:val="22"/>
          <w:lang w:val="en-US"/>
        </w:rPr>
        <w:t>The trade fair and the evening event</w:t>
      </w:r>
      <w:r>
        <w:rPr>
          <w:rFonts w:cs="Arial"/>
          <w:szCs w:val="22"/>
          <w:lang w:val="en-US"/>
        </w:rPr>
        <w:t xml:space="preserve"> create</w:t>
      </w:r>
      <w:r w:rsidRPr="008A0C1E">
        <w:rPr>
          <w:rFonts w:cs="Arial"/>
          <w:szCs w:val="22"/>
          <w:lang w:val="en-US"/>
        </w:rPr>
        <w:t xml:space="preserve"> a perfect overall package for us here</w:t>
      </w:r>
      <w:r w:rsidR="00D07A84">
        <w:rPr>
          <w:rFonts w:cs="Arial"/>
          <w:szCs w:val="22"/>
          <w:lang w:val="en-US"/>
        </w:rPr>
        <w:t>.</w:t>
      </w:r>
      <w:r w:rsidRPr="008A0C1E">
        <w:rPr>
          <w:rFonts w:cs="Arial"/>
          <w:szCs w:val="22"/>
          <w:lang w:val="en-US"/>
        </w:rPr>
        <w:t>"</w:t>
      </w:r>
    </w:p>
    <w:p w14:paraId="4BDCF026" w14:textId="77777777" w:rsidR="008A0C1E" w:rsidRPr="008E47B2" w:rsidRDefault="008A0C1E" w:rsidP="008A0C1E">
      <w:pPr>
        <w:spacing w:line="280" w:lineRule="atLeast"/>
        <w:rPr>
          <w:rFonts w:cs="Arial"/>
          <w:szCs w:val="22"/>
          <w:lang w:val="en-US"/>
        </w:rPr>
      </w:pPr>
    </w:p>
    <w:p w14:paraId="370447EB" w14:textId="34F6BC60" w:rsidR="003E45A8" w:rsidRDefault="003E45A8" w:rsidP="003E45A8">
      <w:pPr>
        <w:spacing w:line="280" w:lineRule="atLeast"/>
        <w:rPr>
          <w:rFonts w:cs="Arial"/>
          <w:b/>
          <w:bCs/>
          <w:szCs w:val="22"/>
          <w:lang w:val="en-US"/>
        </w:rPr>
      </w:pPr>
      <w:r w:rsidRPr="003E45A8">
        <w:rPr>
          <w:rFonts w:cs="Arial"/>
          <w:b/>
          <w:bCs/>
          <w:szCs w:val="22"/>
          <w:lang w:val="en-US"/>
        </w:rPr>
        <w:t>Symposium convinces with a wide range of topics</w:t>
      </w:r>
    </w:p>
    <w:p w14:paraId="78A5881D" w14:textId="77777777" w:rsidR="003E45A8" w:rsidRPr="003E45A8" w:rsidRDefault="003E45A8" w:rsidP="003E45A8">
      <w:pPr>
        <w:spacing w:line="280" w:lineRule="atLeast"/>
        <w:rPr>
          <w:rFonts w:cs="Arial"/>
          <w:b/>
          <w:bCs/>
          <w:szCs w:val="22"/>
          <w:lang w:val="en-US"/>
        </w:rPr>
      </w:pPr>
    </w:p>
    <w:p w14:paraId="2B6B99C5" w14:textId="75A288BD" w:rsidR="003E45A8" w:rsidRPr="003E45A8" w:rsidRDefault="003E45A8" w:rsidP="003E45A8">
      <w:pPr>
        <w:spacing w:line="280" w:lineRule="atLeast"/>
        <w:rPr>
          <w:rFonts w:cs="Arial"/>
          <w:szCs w:val="22"/>
          <w:lang w:val="en-US"/>
        </w:rPr>
      </w:pPr>
      <w:r w:rsidRPr="003E45A8">
        <w:rPr>
          <w:rFonts w:cs="Arial"/>
          <w:szCs w:val="22"/>
          <w:lang w:val="en-US"/>
        </w:rPr>
        <w:t xml:space="preserve">In front of an audience of over 240 participants, experts from business, science and </w:t>
      </w:r>
      <w:r w:rsidR="008E47B2">
        <w:rPr>
          <w:rFonts w:cs="Arial"/>
          <w:szCs w:val="22"/>
          <w:lang w:val="en-US"/>
        </w:rPr>
        <w:t>industry</w:t>
      </w:r>
      <w:r w:rsidRPr="003E45A8">
        <w:rPr>
          <w:rFonts w:cs="Arial"/>
          <w:szCs w:val="22"/>
          <w:lang w:val="en-US"/>
        </w:rPr>
        <w:t xml:space="preserve"> provided exclusive insights into various topics related to the parking industry at this year's conference of the </w:t>
      </w:r>
      <w:r w:rsidR="008E47B2" w:rsidRPr="003E45A8">
        <w:rPr>
          <w:rFonts w:cs="Arial"/>
          <w:szCs w:val="22"/>
          <w:lang w:val="en-US"/>
        </w:rPr>
        <w:t>Bundesverband Parken e.V</w:t>
      </w:r>
      <w:r w:rsidRPr="003E45A8">
        <w:rPr>
          <w:rFonts w:cs="Arial"/>
          <w:szCs w:val="22"/>
          <w:lang w:val="en-US"/>
        </w:rPr>
        <w:t xml:space="preserve">. As usual, the program offered varied presentations, this time on artificial intelligence, e-mobility, inner-city development, market trends, EU regulation and payment - all areas that are also relevant to socio-political and economic issues such as transport transition and digitalization. </w:t>
      </w:r>
    </w:p>
    <w:p w14:paraId="59F6E737" w14:textId="77777777" w:rsidR="003E45A8" w:rsidRPr="003E45A8" w:rsidRDefault="003E45A8" w:rsidP="003E45A8">
      <w:pPr>
        <w:spacing w:line="280" w:lineRule="atLeast"/>
        <w:rPr>
          <w:rFonts w:cs="Arial"/>
          <w:szCs w:val="22"/>
          <w:lang w:val="en-US"/>
        </w:rPr>
      </w:pPr>
    </w:p>
    <w:p w14:paraId="70112236" w14:textId="0C03D769" w:rsidR="003E45A8" w:rsidRPr="003E45A8" w:rsidRDefault="003E45A8" w:rsidP="003E45A8">
      <w:pPr>
        <w:spacing w:line="280" w:lineRule="atLeast"/>
        <w:rPr>
          <w:rFonts w:cs="Arial"/>
          <w:szCs w:val="22"/>
          <w:lang w:val="en-US"/>
        </w:rPr>
      </w:pPr>
      <w:r w:rsidRPr="003E45A8">
        <w:rPr>
          <w:rFonts w:cs="Arial"/>
          <w:szCs w:val="22"/>
          <w:lang w:val="en-US"/>
        </w:rPr>
        <w:t xml:space="preserve">"This year, the specialist conference is once again a key element of the PARKEN trade fair," explains Elisabeth Herles, Managing Director of Bundesverband Parken e.V. "The trade fair and specialist conference </w:t>
      </w:r>
      <w:r w:rsidRPr="003E45A8">
        <w:rPr>
          <w:rFonts w:cs="Arial"/>
          <w:szCs w:val="22"/>
          <w:lang w:val="en-US"/>
        </w:rPr>
        <w:lastRenderedPageBreak/>
        <w:t xml:space="preserve">form an overall package of product presentations, knowledge transfer and the opportunity to network and exchange experiences. The </w:t>
      </w:r>
      <w:r w:rsidR="005C756E">
        <w:rPr>
          <w:rFonts w:cs="Arial"/>
          <w:szCs w:val="22"/>
          <w:lang w:val="en-US"/>
        </w:rPr>
        <w:t>spectrum</w:t>
      </w:r>
      <w:r w:rsidRPr="003E45A8">
        <w:rPr>
          <w:rFonts w:cs="Arial"/>
          <w:szCs w:val="22"/>
          <w:lang w:val="en-US"/>
        </w:rPr>
        <w:t xml:space="preserve"> of topics enables participants to obtain industry-related information and take away impulses for their own </w:t>
      </w:r>
      <w:r w:rsidR="005C756E">
        <w:rPr>
          <w:rFonts w:cs="Arial"/>
          <w:szCs w:val="22"/>
          <w:lang w:val="en-US"/>
        </w:rPr>
        <w:t>daily work</w:t>
      </w:r>
      <w:r w:rsidRPr="003E45A8">
        <w:rPr>
          <w:rFonts w:cs="Arial"/>
          <w:szCs w:val="22"/>
          <w:lang w:val="en-US"/>
        </w:rPr>
        <w:t xml:space="preserve">." </w:t>
      </w:r>
    </w:p>
    <w:p w14:paraId="5C5A6DC6" w14:textId="77777777" w:rsidR="003E45A8" w:rsidRPr="003E45A8" w:rsidRDefault="003E45A8" w:rsidP="003E45A8">
      <w:pPr>
        <w:spacing w:line="280" w:lineRule="atLeast"/>
        <w:rPr>
          <w:rFonts w:cs="Arial"/>
          <w:szCs w:val="22"/>
          <w:lang w:val="en-US"/>
        </w:rPr>
      </w:pPr>
    </w:p>
    <w:p w14:paraId="623EE822" w14:textId="5447EA77" w:rsidR="002E0872" w:rsidRPr="003E45A8" w:rsidRDefault="003E45A8" w:rsidP="003E45A8">
      <w:pPr>
        <w:spacing w:line="280" w:lineRule="atLeast"/>
        <w:rPr>
          <w:rFonts w:cs="Arial"/>
          <w:szCs w:val="22"/>
          <w:lang w:val="en-US"/>
        </w:rPr>
      </w:pPr>
      <w:r w:rsidRPr="003E45A8">
        <w:rPr>
          <w:rFonts w:cs="Arial"/>
          <w:szCs w:val="22"/>
          <w:lang w:val="en-US"/>
        </w:rPr>
        <w:t>The specialist conference of the Bundesverband Parken e.V. takes place annually</w:t>
      </w:r>
      <w:r w:rsidR="00D62531">
        <w:rPr>
          <w:rFonts w:cs="Arial"/>
          <w:szCs w:val="22"/>
          <w:lang w:val="en-US"/>
        </w:rPr>
        <w:t>;</w:t>
      </w:r>
      <w:r w:rsidRPr="003E45A8">
        <w:rPr>
          <w:rFonts w:cs="Arial"/>
          <w:szCs w:val="22"/>
          <w:lang w:val="en-US"/>
        </w:rPr>
        <w:t xml:space="preserve"> the PARKEN trade fair takes place every two years</w:t>
      </w:r>
      <w:r w:rsidR="00EF7237">
        <w:rPr>
          <w:rFonts w:cs="Arial"/>
          <w:szCs w:val="22"/>
          <w:lang w:val="en-US"/>
        </w:rPr>
        <w:t xml:space="preserve"> as from now</w:t>
      </w:r>
      <w:r w:rsidRPr="003E45A8">
        <w:rPr>
          <w:rFonts w:cs="Arial"/>
          <w:szCs w:val="22"/>
          <w:lang w:val="en-US"/>
        </w:rPr>
        <w:t>.</w:t>
      </w:r>
    </w:p>
    <w:p w14:paraId="312103A5" w14:textId="79428051" w:rsidR="003E45A8" w:rsidRDefault="003E45A8" w:rsidP="003E45A8">
      <w:pPr>
        <w:spacing w:line="280" w:lineRule="atLeast"/>
        <w:rPr>
          <w:rFonts w:cs="Arial"/>
          <w:szCs w:val="22"/>
          <w:lang w:val="en-US"/>
        </w:rPr>
      </w:pPr>
    </w:p>
    <w:p w14:paraId="074197F1" w14:textId="181A5781" w:rsidR="003E45A8" w:rsidRDefault="003E45A8" w:rsidP="003E45A8">
      <w:pPr>
        <w:spacing w:line="280" w:lineRule="atLeast"/>
        <w:rPr>
          <w:rFonts w:cs="Arial"/>
          <w:b/>
          <w:bCs/>
          <w:szCs w:val="22"/>
          <w:lang w:val="en-US"/>
        </w:rPr>
      </w:pPr>
      <w:r w:rsidRPr="003E45A8">
        <w:rPr>
          <w:rFonts w:cs="Arial"/>
          <w:b/>
          <w:bCs/>
          <w:szCs w:val="22"/>
          <w:lang w:val="en-US"/>
        </w:rPr>
        <w:t>Successful premiere: the PARKEN Stage</w:t>
      </w:r>
    </w:p>
    <w:p w14:paraId="459BAEF4" w14:textId="00939E3C" w:rsidR="003E45A8" w:rsidRDefault="003E45A8" w:rsidP="003E45A8">
      <w:pPr>
        <w:spacing w:line="280" w:lineRule="atLeast"/>
        <w:rPr>
          <w:rFonts w:cs="Arial"/>
          <w:b/>
          <w:bCs/>
          <w:szCs w:val="22"/>
          <w:lang w:val="en-US"/>
        </w:rPr>
      </w:pPr>
    </w:p>
    <w:p w14:paraId="69A1D901" w14:textId="42FECEA3" w:rsidR="003E45A8" w:rsidRPr="003E45A8" w:rsidRDefault="003E45A8" w:rsidP="003E45A8">
      <w:pPr>
        <w:spacing w:line="280" w:lineRule="atLeast"/>
        <w:rPr>
          <w:rFonts w:cs="Arial"/>
          <w:szCs w:val="22"/>
          <w:lang w:val="en-US"/>
        </w:rPr>
      </w:pPr>
      <w:r w:rsidRPr="003E45A8">
        <w:rPr>
          <w:rFonts w:cs="Arial"/>
          <w:szCs w:val="22"/>
          <w:lang w:val="en-US"/>
        </w:rPr>
        <w:t xml:space="preserve">This year, a platform </w:t>
      </w:r>
      <w:r w:rsidR="00D62531">
        <w:rPr>
          <w:rFonts w:cs="Arial"/>
          <w:szCs w:val="22"/>
          <w:lang w:val="en-US"/>
        </w:rPr>
        <w:t xml:space="preserve">took place </w:t>
      </w:r>
      <w:r w:rsidRPr="003E45A8">
        <w:rPr>
          <w:rFonts w:cs="Arial"/>
          <w:szCs w:val="22"/>
          <w:lang w:val="en-US"/>
        </w:rPr>
        <w:t xml:space="preserve">on the second day of the trade fair for visitors to find out about important industry topics such as </w:t>
      </w:r>
    </w:p>
    <w:p w14:paraId="010EDCA0" w14:textId="6A0FF658" w:rsidR="003E45A8" w:rsidRPr="003E45A8" w:rsidRDefault="00D62531" w:rsidP="003E45A8">
      <w:pPr>
        <w:spacing w:line="280" w:lineRule="atLeast"/>
        <w:rPr>
          <w:rFonts w:cs="Arial"/>
          <w:szCs w:val="22"/>
          <w:lang w:val="en-US"/>
        </w:rPr>
      </w:pPr>
      <w:r>
        <w:rPr>
          <w:rFonts w:cs="Arial"/>
          <w:szCs w:val="22"/>
          <w:lang w:val="en-US"/>
        </w:rPr>
        <w:t>e</w:t>
      </w:r>
      <w:r w:rsidR="003E45A8" w:rsidRPr="003E45A8">
        <w:rPr>
          <w:rFonts w:cs="Arial"/>
          <w:szCs w:val="22"/>
          <w:lang w:val="en-US"/>
        </w:rPr>
        <w:t xml:space="preserve">-charging columns, parking solutions, sustainable parking management in cities or fire protection systems for electric mobility in underground garages. In the form of live presentations, new products and trends in the industry were presented by the companies Avantpark, DESIGNA, easpark, Riester and Scheidt &amp; Bachmann, among others. </w:t>
      </w:r>
    </w:p>
    <w:p w14:paraId="323290C3" w14:textId="77777777" w:rsidR="003E45A8" w:rsidRPr="003E45A8" w:rsidRDefault="003E45A8" w:rsidP="003E45A8">
      <w:pPr>
        <w:spacing w:line="280" w:lineRule="atLeast"/>
        <w:rPr>
          <w:rFonts w:cs="Arial"/>
          <w:szCs w:val="22"/>
          <w:lang w:val="en-US"/>
        </w:rPr>
      </w:pPr>
    </w:p>
    <w:p w14:paraId="58E849E1" w14:textId="35B82324" w:rsidR="003E45A8" w:rsidRPr="003E45A8" w:rsidRDefault="003E45A8" w:rsidP="003E45A8">
      <w:pPr>
        <w:spacing w:line="280" w:lineRule="atLeast"/>
        <w:rPr>
          <w:rFonts w:cs="Arial"/>
          <w:szCs w:val="22"/>
          <w:lang w:val="en-US"/>
        </w:rPr>
      </w:pPr>
      <w:r w:rsidRPr="003E45A8">
        <w:rPr>
          <w:rFonts w:cs="Arial"/>
          <w:szCs w:val="22"/>
          <w:lang w:val="en-US"/>
        </w:rPr>
        <w:t xml:space="preserve">The trade fair with conference, which is unique in the German-speaking world, recorded </w:t>
      </w:r>
      <w:r w:rsidR="00EF7237">
        <w:rPr>
          <w:rFonts w:cs="Arial"/>
          <w:szCs w:val="22"/>
          <w:lang w:val="en-US"/>
        </w:rPr>
        <w:t>99</w:t>
      </w:r>
      <w:r w:rsidRPr="003E45A8">
        <w:rPr>
          <w:rFonts w:cs="Arial"/>
          <w:szCs w:val="22"/>
          <w:lang w:val="en-US"/>
        </w:rPr>
        <w:t xml:space="preserve"> main and co-exhibitors in two halls at the RheinMain CongressCenter (RMCC) in Wiesbaden. </w:t>
      </w:r>
      <w:r w:rsidR="00937AE0">
        <w:rPr>
          <w:rFonts w:cs="Arial"/>
          <w:szCs w:val="22"/>
          <w:lang w:val="en-US"/>
        </w:rPr>
        <w:t>1,620</w:t>
      </w:r>
      <w:r w:rsidRPr="003E45A8">
        <w:rPr>
          <w:rFonts w:cs="Arial"/>
          <w:szCs w:val="22"/>
          <w:lang w:val="en-US"/>
        </w:rPr>
        <w:t xml:space="preserve"> visitors to the trade show learned about the latest trends and advances in the parking industry at the exhibitors' booths and in presentations on the PARKEN Stage. Particularly noteworthy was the conference of the Bundesverband Parken e.V., which was fully booked with 244 participants two weeks before the event began.  </w:t>
      </w:r>
    </w:p>
    <w:p w14:paraId="62671530" w14:textId="77777777" w:rsidR="003E45A8" w:rsidRPr="003E45A8" w:rsidRDefault="003E45A8" w:rsidP="003E45A8">
      <w:pPr>
        <w:spacing w:line="280" w:lineRule="atLeast"/>
        <w:rPr>
          <w:rFonts w:cs="Arial"/>
          <w:szCs w:val="22"/>
          <w:lang w:val="en-US"/>
        </w:rPr>
      </w:pPr>
    </w:p>
    <w:p w14:paraId="27A4CFDF" w14:textId="09809E9C" w:rsidR="003E45A8" w:rsidRPr="003E45A8" w:rsidRDefault="003E45A8" w:rsidP="003E45A8">
      <w:pPr>
        <w:spacing w:line="280" w:lineRule="atLeast"/>
        <w:rPr>
          <w:rFonts w:cs="Arial"/>
          <w:szCs w:val="22"/>
          <w:lang w:val="en-US"/>
        </w:rPr>
      </w:pPr>
      <w:r w:rsidRPr="003E45A8">
        <w:rPr>
          <w:rFonts w:cs="Arial"/>
          <w:szCs w:val="22"/>
          <w:lang w:val="en-US"/>
        </w:rPr>
        <w:t xml:space="preserve">An extensive analysis with detailed results on PARKEN 2023 will be available in </w:t>
      </w:r>
      <w:r w:rsidR="005160A0">
        <w:rPr>
          <w:rFonts w:cs="Arial"/>
          <w:szCs w:val="22"/>
          <w:lang w:val="en-US"/>
        </w:rPr>
        <w:t>fall</w:t>
      </w:r>
      <w:r w:rsidRPr="003E45A8">
        <w:rPr>
          <w:rFonts w:cs="Arial"/>
          <w:szCs w:val="22"/>
          <w:lang w:val="en-US"/>
        </w:rPr>
        <w:t xml:space="preserve">. </w:t>
      </w:r>
      <w:r w:rsidR="005160A0">
        <w:rPr>
          <w:rFonts w:cs="Arial"/>
          <w:szCs w:val="22"/>
          <w:lang w:val="en-US"/>
        </w:rPr>
        <w:t>I</w:t>
      </w:r>
      <w:r w:rsidRPr="003E45A8">
        <w:rPr>
          <w:rFonts w:cs="Arial"/>
          <w:szCs w:val="22"/>
          <w:lang w:val="en-US"/>
        </w:rPr>
        <w:t>mages of the event are available in the press section at</w:t>
      </w:r>
    </w:p>
    <w:p w14:paraId="78C75408" w14:textId="0391B530" w:rsidR="003E45A8" w:rsidRPr="003E45A8" w:rsidRDefault="00944FFA" w:rsidP="003E45A8">
      <w:pPr>
        <w:spacing w:line="280" w:lineRule="atLeast"/>
        <w:rPr>
          <w:rFonts w:cs="Arial"/>
          <w:szCs w:val="22"/>
          <w:lang w:val="en-US"/>
        </w:rPr>
      </w:pPr>
      <w:hyperlink r:id="rId7" w:history="1">
        <w:r w:rsidR="008D7F6D" w:rsidRPr="008D7F6D">
          <w:rPr>
            <w:rStyle w:val="Hyperlink"/>
            <w:rFonts w:cs="Arial"/>
            <w:szCs w:val="22"/>
            <w:lang w:val="en-US"/>
          </w:rPr>
          <w:t>p</w:t>
        </w:r>
        <w:r w:rsidR="003E45A8" w:rsidRPr="008D7F6D">
          <w:rPr>
            <w:rStyle w:val="Hyperlink"/>
            <w:rFonts w:cs="Arial"/>
            <w:szCs w:val="22"/>
            <w:lang w:val="en-US"/>
          </w:rPr>
          <w:t>arken</w:t>
        </w:r>
        <w:r w:rsidR="008D7F6D" w:rsidRPr="008D7F6D">
          <w:rPr>
            <w:rStyle w:val="Hyperlink"/>
            <w:rFonts w:cs="Arial"/>
            <w:szCs w:val="22"/>
            <w:lang w:val="en-US"/>
          </w:rPr>
          <w:t>.mesago.com</w:t>
        </w:r>
      </w:hyperlink>
      <w:r w:rsidR="003E45A8" w:rsidRPr="003E45A8">
        <w:rPr>
          <w:rFonts w:cs="Arial"/>
          <w:szCs w:val="22"/>
          <w:lang w:val="en-US"/>
        </w:rPr>
        <w:t>.</w:t>
      </w:r>
    </w:p>
    <w:p w14:paraId="11EFB5B0" w14:textId="77777777" w:rsidR="003E45A8" w:rsidRPr="003E45A8" w:rsidRDefault="003E45A8" w:rsidP="003E45A8">
      <w:pPr>
        <w:spacing w:line="280" w:lineRule="atLeast"/>
        <w:rPr>
          <w:rFonts w:cs="Arial"/>
          <w:szCs w:val="22"/>
          <w:lang w:val="en-US"/>
        </w:rPr>
      </w:pPr>
    </w:p>
    <w:p w14:paraId="3A2A243C" w14:textId="3419E14D" w:rsidR="003E45A8" w:rsidRPr="003E45A8" w:rsidRDefault="003E45A8" w:rsidP="003E45A8">
      <w:pPr>
        <w:spacing w:line="280" w:lineRule="atLeast"/>
        <w:rPr>
          <w:rFonts w:cs="Arial"/>
          <w:szCs w:val="22"/>
          <w:lang w:val="en-US"/>
        </w:rPr>
      </w:pPr>
      <w:r w:rsidRPr="003E45A8">
        <w:rPr>
          <w:rFonts w:cs="Arial"/>
          <w:szCs w:val="22"/>
          <w:lang w:val="en-US"/>
        </w:rPr>
        <w:t>The next PARKEN will take place from 25 - 26 June 2025 at the RheinMain CongressCenter (RMCC) in Wiesbaden.</w:t>
      </w:r>
    </w:p>
    <w:p w14:paraId="76D2286F" w14:textId="26518637" w:rsidR="003E45A8" w:rsidRDefault="003E45A8" w:rsidP="004615D8">
      <w:pPr>
        <w:spacing w:line="320" w:lineRule="atLeast"/>
        <w:rPr>
          <w:rFonts w:cs="Arial"/>
          <w:b/>
          <w:sz w:val="17"/>
          <w:szCs w:val="17"/>
          <w:lang w:val="en-US"/>
        </w:rPr>
      </w:pPr>
    </w:p>
    <w:p w14:paraId="2096A0A8" w14:textId="4D9E1B1B" w:rsidR="00EF7237" w:rsidRDefault="00EF7237" w:rsidP="004615D8">
      <w:pPr>
        <w:spacing w:line="320" w:lineRule="atLeast"/>
        <w:rPr>
          <w:rFonts w:cs="Arial"/>
          <w:b/>
          <w:sz w:val="17"/>
          <w:szCs w:val="17"/>
          <w:lang w:val="en-US"/>
        </w:rPr>
      </w:pPr>
    </w:p>
    <w:p w14:paraId="4582BEFD" w14:textId="77777777" w:rsidR="00EF7237" w:rsidRDefault="00EF7237" w:rsidP="004615D8">
      <w:pPr>
        <w:spacing w:line="320" w:lineRule="atLeast"/>
        <w:rPr>
          <w:rFonts w:cs="Arial"/>
          <w:b/>
          <w:sz w:val="17"/>
          <w:szCs w:val="17"/>
          <w:lang w:val="en-US"/>
        </w:rPr>
      </w:pPr>
    </w:p>
    <w:p w14:paraId="0874230A" w14:textId="096B5CC2" w:rsidR="004615D8" w:rsidRPr="008E47B2" w:rsidRDefault="004615D8" w:rsidP="004615D8">
      <w:pPr>
        <w:spacing w:line="320" w:lineRule="atLeast"/>
        <w:rPr>
          <w:rFonts w:cs="Arial"/>
          <w:b/>
          <w:sz w:val="17"/>
          <w:szCs w:val="17"/>
          <w:lang w:val="en-US"/>
        </w:rPr>
      </w:pPr>
      <w:r w:rsidRPr="008E47B2">
        <w:rPr>
          <w:rFonts w:cs="Arial"/>
          <w:b/>
          <w:sz w:val="17"/>
          <w:szCs w:val="17"/>
          <w:lang w:val="en-US"/>
        </w:rPr>
        <w:t>About Mesago Messe Frankfurt</w:t>
      </w:r>
    </w:p>
    <w:p w14:paraId="6A70F0ED" w14:textId="2C7DC25E" w:rsidR="004615D8" w:rsidRDefault="004615D8" w:rsidP="004615D8">
      <w:pPr>
        <w:autoSpaceDE w:val="0"/>
        <w:autoSpaceDN w:val="0"/>
        <w:adjustRightInd w:val="0"/>
        <w:rPr>
          <w:rFonts w:cs="Arial"/>
          <w:sz w:val="17"/>
          <w:szCs w:val="17"/>
          <w:lang w:val="en-US"/>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With 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p w14:paraId="6F966D35" w14:textId="78E87B05" w:rsidR="0057078A" w:rsidRDefault="0057078A" w:rsidP="004615D8">
      <w:pPr>
        <w:autoSpaceDE w:val="0"/>
        <w:autoSpaceDN w:val="0"/>
        <w:adjustRightInd w:val="0"/>
        <w:rPr>
          <w:rFonts w:cs="Arial"/>
          <w:sz w:val="17"/>
          <w:szCs w:val="17"/>
          <w:lang w:val="en-US"/>
        </w:rPr>
      </w:pPr>
    </w:p>
    <w:p w14:paraId="5C9FFB4F" w14:textId="098B5FD0" w:rsidR="00C161A9" w:rsidRPr="00443D95" w:rsidRDefault="00C161A9" w:rsidP="00C16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b/>
          <w:bCs/>
          <w:sz w:val="17"/>
          <w:szCs w:val="17"/>
          <w:lang w:val="en-GB"/>
        </w:rPr>
      </w:pPr>
      <w:r w:rsidRPr="00443D95">
        <w:rPr>
          <w:rFonts w:cs="Arial"/>
          <w:b/>
          <w:bCs/>
          <w:sz w:val="17"/>
          <w:szCs w:val="17"/>
          <w:lang w:val="en-GB"/>
        </w:rPr>
        <w:t>About Bundesverband Parken e.V.</w:t>
      </w:r>
    </w:p>
    <w:p w14:paraId="0078ECA8" w14:textId="120F81AE" w:rsidR="00C161A9" w:rsidRPr="00C161A9" w:rsidRDefault="00C161A9" w:rsidP="00C16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cs="Arial"/>
          <w:sz w:val="17"/>
          <w:szCs w:val="17"/>
          <w:lang w:val="en-GB"/>
        </w:rPr>
      </w:pPr>
      <w:r w:rsidRPr="00443D95">
        <w:rPr>
          <w:rFonts w:cs="Arial"/>
          <w:sz w:val="17"/>
          <w:szCs w:val="17"/>
          <w:lang w:val="en-GB"/>
        </w:rPr>
        <w:t xml:space="preserve">Bundesverband Parken e.V. currently has 207 private and municipal member companies that manage around 1.3 million car parking spaces in about 4400 properties throughout Germany. Another 150 companies belong to the group of extraordinary members. The association represents the parking industry in Germany and the interests of its members with regard to questions and developments in the field of mobility and inner-city traffic concepts. The </w:t>
      </w:r>
      <w:r w:rsidRPr="00443D95">
        <w:rPr>
          <w:rFonts w:cs="Arial"/>
          <w:sz w:val="17"/>
          <w:szCs w:val="17"/>
          <w:lang w:val="en-GB"/>
        </w:rPr>
        <w:lastRenderedPageBreak/>
        <w:t>association is the conceptual sponsor of the PARKEN trade fair and regularly organizes events</w:t>
      </w:r>
      <w:r w:rsidR="0009151D" w:rsidRPr="00443D95">
        <w:rPr>
          <w:rFonts w:cs="Arial"/>
          <w:sz w:val="17"/>
          <w:szCs w:val="17"/>
          <w:lang w:val="en-GB"/>
        </w:rPr>
        <w:t>,</w:t>
      </w:r>
      <w:r w:rsidRPr="00443D95">
        <w:rPr>
          <w:rFonts w:cs="Arial"/>
          <w:sz w:val="17"/>
          <w:szCs w:val="17"/>
          <w:lang w:val="en-GB"/>
        </w:rPr>
        <w:t xml:space="preserve"> conference</w:t>
      </w:r>
      <w:r w:rsidR="0009151D" w:rsidRPr="00443D95">
        <w:rPr>
          <w:rFonts w:cs="Arial"/>
          <w:sz w:val="17"/>
          <w:szCs w:val="17"/>
          <w:lang w:val="en-GB"/>
        </w:rPr>
        <w:t>s,</w:t>
      </w:r>
      <w:r w:rsidRPr="00443D95">
        <w:rPr>
          <w:rFonts w:cs="Arial"/>
          <w:sz w:val="17"/>
          <w:szCs w:val="17"/>
          <w:lang w:val="en-GB"/>
        </w:rPr>
        <w:t xml:space="preserve"> </w:t>
      </w:r>
      <w:r w:rsidR="0009151D" w:rsidRPr="00443D95">
        <w:rPr>
          <w:rFonts w:cs="Arial"/>
          <w:sz w:val="17"/>
          <w:szCs w:val="17"/>
          <w:lang w:val="en-GB"/>
        </w:rPr>
        <w:t>and</w:t>
      </w:r>
      <w:r w:rsidRPr="00443D95">
        <w:rPr>
          <w:rFonts w:cs="Arial"/>
          <w:sz w:val="17"/>
          <w:szCs w:val="17"/>
          <w:lang w:val="en-GB"/>
        </w:rPr>
        <w:t xml:space="preserve"> forum</w:t>
      </w:r>
      <w:r w:rsidR="0009151D" w:rsidRPr="00443D95">
        <w:rPr>
          <w:rFonts w:cs="Arial"/>
          <w:sz w:val="17"/>
          <w:szCs w:val="17"/>
          <w:lang w:val="en-GB"/>
        </w:rPr>
        <w:t>s</w:t>
      </w:r>
      <w:r w:rsidRPr="00443D95">
        <w:rPr>
          <w:rFonts w:cs="Arial"/>
          <w:sz w:val="17"/>
          <w:szCs w:val="17"/>
          <w:lang w:val="en-GB"/>
        </w:rPr>
        <w:t>. (parken.de)</w:t>
      </w:r>
    </w:p>
    <w:p w14:paraId="09C456E5" w14:textId="1A833BAA" w:rsidR="0057078A" w:rsidRDefault="0057078A" w:rsidP="004615D8">
      <w:pPr>
        <w:autoSpaceDE w:val="0"/>
        <w:autoSpaceDN w:val="0"/>
        <w:adjustRightInd w:val="0"/>
        <w:rPr>
          <w:rFonts w:cs="Arial"/>
          <w:sz w:val="17"/>
          <w:szCs w:val="17"/>
          <w:lang w:val="en-GB"/>
        </w:rPr>
      </w:pPr>
    </w:p>
    <w:p w14:paraId="79FEC878" w14:textId="77777777" w:rsidR="00F4237F" w:rsidRDefault="00F4237F" w:rsidP="00F4237F">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3E5D8D9E" w14:textId="77777777" w:rsidR="00F4237F" w:rsidRPr="003E45A8" w:rsidRDefault="00F4237F" w:rsidP="00F4237F">
      <w:pPr>
        <w:rPr>
          <w:rStyle w:val="Hyperlink"/>
          <w:rFonts w:ascii="Calibri" w:hAnsi="Calibri" w:cs="Calibri"/>
          <w:lang w:val="en-US"/>
        </w:rPr>
      </w:pPr>
      <w:r>
        <w:rPr>
          <w:color w:val="000000"/>
          <w:sz w:val="17"/>
          <w:szCs w:val="17"/>
          <w:lang w:val="en-GB"/>
        </w:rPr>
        <w:t xml:space="preserve">The Messe Frankfurt Group is one of the world’s leading trade fair, congress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Pr>
          <w:color w:val="000000"/>
          <w:sz w:val="17"/>
          <w:szCs w:val="17"/>
          <w:lang w:val="en-GB"/>
        </w:rPr>
        <w:br/>
        <w:t>Sustainability is a central pillar of our corporate strategy. Here, we strike a healthy balance between ecological and economic interests, social responsibility and diversity.</w:t>
      </w:r>
    </w:p>
    <w:p w14:paraId="260EC123" w14:textId="77777777" w:rsidR="00F4237F" w:rsidRDefault="00F4237F" w:rsidP="00F4237F">
      <w:pPr>
        <w:rPr>
          <w:rStyle w:val="Hyperlink"/>
          <w:sz w:val="17"/>
          <w:szCs w:val="17"/>
          <w:lang w:val="en-GB"/>
        </w:rPr>
      </w:pPr>
      <w:r>
        <w:rPr>
          <w:sz w:val="17"/>
          <w:szCs w:val="17"/>
          <w:lang w:val="en-GB"/>
        </w:rPr>
        <w:t xml:space="preserve">For more information, please visit our website at: </w:t>
      </w:r>
      <w:hyperlink r:id="rId9" w:history="1">
        <w:r>
          <w:rPr>
            <w:rStyle w:val="Hyperlink"/>
            <w:sz w:val="17"/>
            <w:szCs w:val="17"/>
            <w:lang w:val="en-GB"/>
          </w:rPr>
          <w:t>www.messefrankfurt.com/sustainability</w:t>
        </w:r>
      </w:hyperlink>
    </w:p>
    <w:p w14:paraId="1F143448" w14:textId="77777777" w:rsidR="00F4237F" w:rsidRPr="003E45A8" w:rsidRDefault="00F4237F" w:rsidP="00F4237F">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65267C74" w14:textId="77777777" w:rsidR="00F4237F" w:rsidRDefault="00F4237F" w:rsidP="00F4237F">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0" w:history="1">
        <w:r>
          <w:rPr>
            <w:rStyle w:val="Hyperlink"/>
            <w:sz w:val="17"/>
            <w:szCs w:val="17"/>
            <w:lang w:val="en-GB"/>
          </w:rPr>
          <w:t>www.messefrankfurt.com</w:t>
        </w:r>
      </w:hyperlink>
      <w:r>
        <w:rPr>
          <w:color w:val="000000"/>
          <w:sz w:val="17"/>
          <w:szCs w:val="17"/>
          <w:lang w:val="en-GB"/>
        </w:rPr>
        <w:t xml:space="preserve"> </w:t>
      </w:r>
    </w:p>
    <w:p w14:paraId="1081673A" w14:textId="77777777" w:rsidR="00F4237F" w:rsidRDefault="00F4237F" w:rsidP="00F4237F">
      <w:pPr>
        <w:rPr>
          <w:rStyle w:val="Hyperlink"/>
          <w:color w:val="000000"/>
        </w:rPr>
      </w:pPr>
      <w:r>
        <w:rPr>
          <w:rStyle w:val="Hyperlink"/>
          <w:color w:val="000000"/>
          <w:sz w:val="17"/>
          <w:szCs w:val="17"/>
          <w:lang w:val="en-GB"/>
        </w:rPr>
        <w:t>* Preliminary figures for 2022</w:t>
      </w:r>
    </w:p>
    <w:p w14:paraId="01135768" w14:textId="61BF718D" w:rsidR="002E0872" w:rsidRDefault="002E0872" w:rsidP="004615D8">
      <w:pPr>
        <w:spacing w:line="320" w:lineRule="atLeast"/>
        <w:rPr>
          <w:sz w:val="17"/>
          <w:szCs w:val="17"/>
          <w:lang w:val="en-US"/>
        </w:rPr>
      </w:pPr>
    </w:p>
    <w:p w14:paraId="5E0CDBF0" w14:textId="77777777" w:rsidR="002E0872" w:rsidRPr="008C72A7" w:rsidRDefault="002E0872" w:rsidP="002E0872">
      <w:pPr>
        <w:spacing w:line="280" w:lineRule="atLeast"/>
        <w:rPr>
          <w:rFonts w:cs="Arial"/>
          <w:sz w:val="17"/>
          <w:szCs w:val="17"/>
          <w:lang w:val="en-US"/>
        </w:rPr>
      </w:pPr>
    </w:p>
    <w:p w14:paraId="2E5E7802" w14:textId="77777777" w:rsidR="002E0872" w:rsidRPr="00D911E3" w:rsidRDefault="002E0872" w:rsidP="002E0872">
      <w:pPr>
        <w:spacing w:line="280" w:lineRule="atLeast"/>
        <w:rPr>
          <w:rFonts w:cs="Arial"/>
          <w:b/>
          <w:sz w:val="17"/>
          <w:szCs w:val="17"/>
          <w:lang w:val="en-US"/>
        </w:rPr>
      </w:pPr>
    </w:p>
    <w:p w14:paraId="792EA04B" w14:textId="77777777" w:rsidR="002E0872" w:rsidRPr="00D911E3" w:rsidRDefault="002E0872" w:rsidP="002E0872">
      <w:pPr>
        <w:spacing w:line="280" w:lineRule="atLeast"/>
        <w:rPr>
          <w:rFonts w:cs="Arial"/>
          <w:b/>
          <w:sz w:val="17"/>
          <w:szCs w:val="17"/>
          <w:lang w:val="en-US"/>
        </w:rPr>
      </w:pPr>
    </w:p>
    <w:p w14:paraId="0CC84699" w14:textId="77777777" w:rsidR="002E0872" w:rsidRPr="00D911E3" w:rsidRDefault="002E0872" w:rsidP="002E0872">
      <w:pPr>
        <w:spacing w:line="280" w:lineRule="atLeast"/>
        <w:rPr>
          <w:rFonts w:cs="Arial"/>
          <w:b/>
          <w:sz w:val="17"/>
          <w:szCs w:val="17"/>
          <w:lang w:val="en-US"/>
        </w:rPr>
      </w:pPr>
    </w:p>
    <w:p w14:paraId="7A491E0A" w14:textId="77777777" w:rsidR="002E0872" w:rsidRPr="00D911E3" w:rsidRDefault="002E0872" w:rsidP="002E0872">
      <w:pPr>
        <w:spacing w:line="280" w:lineRule="atLeast"/>
        <w:rPr>
          <w:rFonts w:cs="Arial"/>
          <w:b/>
          <w:sz w:val="17"/>
          <w:szCs w:val="17"/>
          <w:lang w:val="en-US"/>
        </w:rPr>
      </w:pPr>
    </w:p>
    <w:p w14:paraId="62126A41" w14:textId="77777777" w:rsidR="002E0872" w:rsidRPr="00D911E3" w:rsidRDefault="002E0872" w:rsidP="002E0872">
      <w:pPr>
        <w:spacing w:line="280" w:lineRule="atLeast"/>
        <w:rPr>
          <w:rFonts w:cs="Arial"/>
          <w:b/>
          <w:sz w:val="17"/>
          <w:szCs w:val="17"/>
          <w:lang w:val="en-US"/>
        </w:rPr>
      </w:pPr>
    </w:p>
    <w:p w14:paraId="77832CEE" w14:textId="77777777" w:rsidR="002E0872" w:rsidRPr="00D911E3" w:rsidRDefault="002E0872" w:rsidP="002E0872">
      <w:pPr>
        <w:spacing w:line="280" w:lineRule="atLeast"/>
        <w:rPr>
          <w:rFonts w:cs="Arial"/>
          <w:b/>
          <w:sz w:val="17"/>
          <w:szCs w:val="17"/>
          <w:lang w:val="en-US"/>
        </w:rPr>
      </w:pPr>
    </w:p>
    <w:p w14:paraId="7E5FA72F" w14:textId="77777777" w:rsidR="002E0872" w:rsidRPr="00D911E3" w:rsidRDefault="002E0872" w:rsidP="002E0872">
      <w:pPr>
        <w:spacing w:line="280" w:lineRule="atLeast"/>
        <w:rPr>
          <w:rFonts w:cs="Arial"/>
          <w:b/>
          <w:sz w:val="17"/>
          <w:szCs w:val="17"/>
          <w:lang w:val="en-US"/>
        </w:rPr>
      </w:pPr>
    </w:p>
    <w:p w14:paraId="369DB8AD" w14:textId="77777777" w:rsidR="002E0872" w:rsidRPr="00D911E3" w:rsidRDefault="002E0872" w:rsidP="002E0872">
      <w:pPr>
        <w:spacing w:line="280" w:lineRule="atLeast"/>
        <w:rPr>
          <w:rFonts w:cs="Arial"/>
          <w:b/>
          <w:sz w:val="17"/>
          <w:szCs w:val="17"/>
          <w:lang w:val="en-US"/>
        </w:rPr>
      </w:pPr>
    </w:p>
    <w:p w14:paraId="5BC28F66" w14:textId="77777777" w:rsidR="002E0872" w:rsidRPr="00D911E3" w:rsidRDefault="002E0872" w:rsidP="002E0872">
      <w:pPr>
        <w:spacing w:line="280" w:lineRule="atLeast"/>
        <w:rPr>
          <w:rFonts w:cs="Arial"/>
          <w:b/>
          <w:sz w:val="17"/>
          <w:szCs w:val="17"/>
          <w:lang w:val="en-US"/>
        </w:rPr>
      </w:pPr>
    </w:p>
    <w:p w14:paraId="520431FE" w14:textId="77777777" w:rsidR="002E0872" w:rsidRPr="00D911E3" w:rsidRDefault="002E0872" w:rsidP="002E0872">
      <w:pPr>
        <w:spacing w:line="280" w:lineRule="atLeast"/>
        <w:rPr>
          <w:rFonts w:cs="Arial"/>
          <w:b/>
          <w:sz w:val="17"/>
          <w:szCs w:val="17"/>
          <w:lang w:val="en-US"/>
        </w:rPr>
      </w:pPr>
    </w:p>
    <w:p w14:paraId="5A725313" w14:textId="77777777" w:rsidR="0059533A" w:rsidRPr="00D911E3" w:rsidRDefault="0059533A" w:rsidP="00A9539C">
      <w:pPr>
        <w:spacing w:line="280" w:lineRule="atLeast"/>
        <w:rPr>
          <w:rFonts w:cs="Arial"/>
          <w:b/>
          <w:sz w:val="17"/>
          <w:szCs w:val="17"/>
          <w:lang w:val="en-US"/>
        </w:rPr>
      </w:pPr>
    </w:p>
    <w:p w14:paraId="6EE9E906" w14:textId="77777777" w:rsidR="0059533A" w:rsidRPr="00D911E3" w:rsidRDefault="0059533A" w:rsidP="00A9539C">
      <w:pPr>
        <w:spacing w:line="280" w:lineRule="atLeast"/>
        <w:rPr>
          <w:rFonts w:cs="Arial"/>
          <w:b/>
          <w:sz w:val="17"/>
          <w:szCs w:val="17"/>
          <w:lang w:val="en-US"/>
        </w:rPr>
      </w:pPr>
    </w:p>
    <w:p w14:paraId="1E9D8551" w14:textId="77777777" w:rsidR="0059533A" w:rsidRPr="00D911E3" w:rsidRDefault="0059533A" w:rsidP="00A9539C">
      <w:pPr>
        <w:spacing w:line="280" w:lineRule="atLeast"/>
        <w:rPr>
          <w:rFonts w:cs="Arial"/>
          <w:b/>
          <w:sz w:val="17"/>
          <w:szCs w:val="17"/>
          <w:lang w:val="en-US"/>
        </w:rPr>
      </w:pPr>
    </w:p>
    <w:p w14:paraId="1C102AE7" w14:textId="77777777" w:rsidR="0059533A" w:rsidRPr="00D911E3" w:rsidRDefault="0059533A" w:rsidP="00A9539C">
      <w:pPr>
        <w:spacing w:line="280" w:lineRule="atLeast"/>
        <w:rPr>
          <w:rFonts w:cs="Arial"/>
          <w:b/>
          <w:sz w:val="17"/>
          <w:szCs w:val="17"/>
          <w:lang w:val="en-US"/>
        </w:rPr>
      </w:pPr>
    </w:p>
    <w:p w14:paraId="334A956B" w14:textId="77777777" w:rsidR="0059533A" w:rsidRPr="00D911E3" w:rsidRDefault="0059533A" w:rsidP="00A9539C">
      <w:pPr>
        <w:spacing w:line="280" w:lineRule="atLeast"/>
        <w:rPr>
          <w:rFonts w:cs="Arial"/>
          <w:b/>
          <w:sz w:val="17"/>
          <w:szCs w:val="17"/>
          <w:lang w:val="en-US"/>
        </w:rPr>
      </w:pPr>
    </w:p>
    <w:p w14:paraId="4F52F7DF" w14:textId="77777777" w:rsidR="0059533A" w:rsidRPr="00D911E3" w:rsidRDefault="0059533A" w:rsidP="00A9539C">
      <w:pPr>
        <w:spacing w:line="280" w:lineRule="atLeast"/>
        <w:rPr>
          <w:rFonts w:cs="Arial"/>
          <w:b/>
          <w:sz w:val="17"/>
          <w:szCs w:val="17"/>
          <w:lang w:val="en-US"/>
        </w:rPr>
      </w:pPr>
    </w:p>
    <w:p w14:paraId="3E708587" w14:textId="77777777" w:rsidR="00ED1F74" w:rsidRPr="00D911E3" w:rsidRDefault="00ED1F74">
      <w:pPr>
        <w:widowControl/>
        <w:spacing w:line="240" w:lineRule="auto"/>
        <w:rPr>
          <w:rFonts w:cs="Arial"/>
          <w:b/>
          <w:sz w:val="17"/>
          <w:szCs w:val="17"/>
          <w:lang w:val="en-US"/>
        </w:rPr>
      </w:pPr>
    </w:p>
    <w:p w14:paraId="6008B962" w14:textId="77777777" w:rsidR="00DF47A4" w:rsidRPr="00D911E3" w:rsidRDefault="00DF47A4">
      <w:pPr>
        <w:widowControl/>
        <w:spacing w:line="240" w:lineRule="auto"/>
        <w:rPr>
          <w:noProof/>
          <w:sz w:val="17"/>
          <w:szCs w:val="17"/>
          <w:lang w:val="en-US"/>
        </w:rPr>
      </w:pPr>
    </w:p>
    <w:sectPr w:rsidR="00DF47A4" w:rsidRPr="00D911E3">
      <w:headerReference w:type="default" r:id="rId11"/>
      <w:footerReference w:type="default" r:id="rId12"/>
      <w:headerReference w:type="first" r:id="rId13"/>
      <w:footerReference w:type="first" r:id="rId14"/>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547CA" w14:textId="77777777" w:rsidR="002357F0" w:rsidRDefault="002357F0">
      <w:r>
        <w:separator/>
      </w:r>
    </w:p>
  </w:endnote>
  <w:endnote w:type="continuationSeparator" w:id="0">
    <w:p w14:paraId="24FC639C" w14:textId="77777777" w:rsidR="002357F0" w:rsidRDefault="00235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5B6E0826" w14:textId="77777777" w:rsidR="00ED1F74" w:rsidRDefault="00F63F5D">
                          <w:pPr>
                            <w:spacing w:line="240" w:lineRule="atLeast"/>
                          </w:pPr>
                          <w:bookmarkStart w:id="5" w:name="Seitetext"/>
                          <w:bookmarkEnd w:id="5"/>
                          <w:r>
                            <w:t xml:space="preserve">Page </w:t>
                          </w:r>
                          <w:r>
                            <w:fldChar w:fldCharType="begin"/>
                          </w:r>
                          <w:r>
                            <w:instrText xml:space="preserve"> PAGE   \* MERGEFORMAT </w:instrText>
                          </w:r>
                          <w:r>
                            <w:fldChar w:fldCharType="separate"/>
                          </w:r>
                          <w:r w:rsidR="00DA10A7">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9" w:name="Seitetext"/>
                    <w:bookmarkEnd w:id="9"/>
                    <w:r>
                      <w:t xml:space="preserve">Page </w:t>
                    </w:r>
                    <w:r>
                      <w:fldChar w:fldCharType="begin"/>
                    </w:r>
                    <w:r>
                      <w:instrText xml:space="preserve"> PAGE   \* MERGEFORMAT </w:instrText>
                    </w:r>
                    <w:r>
                      <w:fldChar w:fldCharType="separate"/>
                    </w:r>
                    <w:r w:rsidR="00DA10A7">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6" w:name="kthema1"/>
                          <w:bookmarkEnd w:id="6"/>
                        </w:p>
                        <w:p w14:paraId="43A15EBB" w14:textId="446931D4" w:rsidR="00BD2040" w:rsidRPr="00BD2040" w:rsidRDefault="006B4AF7" w:rsidP="00BD2040">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PARKEN</w:t>
                          </w:r>
                        </w:p>
                        <w:p w14:paraId="1DE4B39C" w14:textId="77777777" w:rsidR="006B51A2" w:rsidRDefault="00460C2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Wiesbaden, </w:t>
                          </w:r>
                          <w:r w:rsidR="006B51A2">
                            <w:rPr>
                              <w:noProof/>
                              <w:color w:val="000000"/>
                              <w:spacing w:val="4"/>
                              <w:sz w:val="15"/>
                              <w:szCs w:val="15"/>
                              <w:lang w:val="en-US"/>
                            </w:rPr>
                            <w:t>Germany,</w:t>
                          </w:r>
                        </w:p>
                        <w:p w14:paraId="107454A2" w14:textId="35F61B5F" w:rsidR="00DF47A4" w:rsidRDefault="004615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6B4AF7">
                            <w:rPr>
                              <w:noProof/>
                              <w:color w:val="000000"/>
                              <w:spacing w:val="4"/>
                              <w:sz w:val="15"/>
                              <w:szCs w:val="15"/>
                              <w:lang w:val="en-US"/>
                            </w:rPr>
                            <w:t xml:space="preserve"> – </w:t>
                          </w:r>
                          <w:r>
                            <w:rPr>
                              <w:noProof/>
                              <w:color w:val="000000"/>
                              <w:spacing w:val="4"/>
                              <w:sz w:val="15"/>
                              <w:szCs w:val="15"/>
                              <w:lang w:val="en-US"/>
                            </w:rPr>
                            <w:t>29 June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2" w:name="kthema1"/>
                    <w:bookmarkEnd w:id="12"/>
                  </w:p>
                  <w:p w14:paraId="43A15EBB" w14:textId="446931D4" w:rsidR="00BD2040" w:rsidRPr="00BD2040" w:rsidRDefault="006B4AF7" w:rsidP="00BD2040">
                    <w:pPr>
                      <w:tabs>
                        <w:tab w:val="left" w:pos="567"/>
                      </w:tabs>
                      <w:spacing w:line="200" w:lineRule="exact"/>
                      <w:rPr>
                        <w:noProof/>
                        <w:color w:val="000000"/>
                        <w:spacing w:val="4"/>
                        <w:sz w:val="15"/>
                        <w:szCs w:val="15"/>
                        <w:lang w:val="en-US"/>
                      </w:rPr>
                    </w:pPr>
                    <w:bookmarkStart w:id="13" w:name="kthema2"/>
                    <w:bookmarkEnd w:id="13"/>
                    <w:r>
                      <w:rPr>
                        <w:noProof/>
                        <w:color w:val="000000"/>
                        <w:spacing w:val="4"/>
                        <w:sz w:val="15"/>
                        <w:szCs w:val="15"/>
                        <w:lang w:val="en-US"/>
                      </w:rPr>
                      <w:t>PARKEN</w:t>
                    </w:r>
                  </w:p>
                  <w:p w14:paraId="1DE4B39C" w14:textId="77777777" w:rsidR="006B51A2" w:rsidRDefault="00460C2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Wiesbaden, </w:t>
                    </w:r>
                    <w:r w:rsidR="006B51A2">
                      <w:rPr>
                        <w:noProof/>
                        <w:color w:val="000000"/>
                        <w:spacing w:val="4"/>
                        <w:sz w:val="15"/>
                        <w:szCs w:val="15"/>
                        <w:lang w:val="en-US"/>
                      </w:rPr>
                      <w:t>Germany,</w:t>
                    </w:r>
                  </w:p>
                  <w:p w14:paraId="107454A2" w14:textId="35F61B5F" w:rsidR="00DF47A4" w:rsidRDefault="004615D8"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28</w:t>
                    </w:r>
                    <w:r w:rsidR="006B4AF7">
                      <w:rPr>
                        <w:noProof/>
                        <w:color w:val="000000"/>
                        <w:spacing w:val="4"/>
                        <w:sz w:val="15"/>
                        <w:szCs w:val="15"/>
                        <w:lang w:val="en-US"/>
                      </w:rPr>
                      <w:t xml:space="preserve"> – </w:t>
                    </w:r>
                    <w:r>
                      <w:rPr>
                        <w:noProof/>
                        <w:color w:val="000000"/>
                        <w:spacing w:val="4"/>
                        <w:sz w:val="15"/>
                        <w:szCs w:val="15"/>
                        <w:lang w:val="en-US"/>
                      </w:rPr>
                      <w:t>29 June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F00D14"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F00D14">
                            <w:rPr>
                              <w:rFonts w:cs="Arial"/>
                              <w:color w:val="000000" w:themeColor="text1"/>
                              <w:sz w:val="15"/>
                              <w:szCs w:val="15"/>
                              <w:lang w:val="en-US"/>
                            </w:rPr>
                            <w:t>83 – 85</w:t>
                          </w:r>
                        </w:p>
                        <w:p w14:paraId="438BDEC2"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70178 Stuttgart, Germany</w:t>
                          </w:r>
                        </w:p>
                        <w:p w14:paraId="67ED8487"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mesago.com</w:t>
                          </w:r>
                        </w:p>
                        <w:p w14:paraId="1E0216E5" w14:textId="77777777" w:rsidR="00A9539C" w:rsidRPr="00F00D14" w:rsidRDefault="00A9539C" w:rsidP="00A9539C">
                          <w:pPr>
                            <w:spacing w:line="200" w:lineRule="exact"/>
                            <w:rPr>
                              <w:rFonts w:cs="Arial"/>
                              <w:color w:val="000000" w:themeColor="text1"/>
                              <w:sz w:val="15"/>
                              <w:szCs w:val="15"/>
                              <w:lang w:val="en-US"/>
                            </w:rPr>
                          </w:pPr>
                        </w:p>
                        <w:p w14:paraId="51351F97" w14:textId="5B8107C3"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Board of Management</w:t>
                          </w:r>
                          <w:r w:rsidR="00FD57D7" w:rsidRPr="00F00D14">
                            <w:rPr>
                              <w:rFonts w:cs="Arial"/>
                              <w:color w:val="000000" w:themeColor="text1"/>
                              <w:sz w:val="15"/>
                              <w:szCs w:val="15"/>
                              <w:lang w:val="en-US"/>
                            </w:rPr>
                            <w:t>:</w:t>
                          </w:r>
                        </w:p>
                        <w:p w14:paraId="562C8DEE"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Petra Haarburger</w:t>
                          </w:r>
                        </w:p>
                        <w:p w14:paraId="064DCF49"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Martin Roschkowski</w:t>
                          </w:r>
                        </w:p>
                        <w:p w14:paraId="7215E59B" w14:textId="77777777" w:rsidR="00A9539C" w:rsidRPr="00F00D14" w:rsidRDefault="00A9539C" w:rsidP="00A9539C">
                          <w:pPr>
                            <w:spacing w:line="200" w:lineRule="exact"/>
                            <w:rPr>
                              <w:rFonts w:cs="Arial"/>
                              <w:color w:val="000000" w:themeColor="text1"/>
                              <w:sz w:val="15"/>
                              <w:szCs w:val="15"/>
                              <w:lang w:val="en-US"/>
                            </w:rPr>
                          </w:pPr>
                        </w:p>
                        <w:p w14:paraId="5956AA0A" w14:textId="249387A3" w:rsidR="00A97708" w:rsidRDefault="00DA10A7" w:rsidP="00A97708">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A97708">
                            <w:rPr>
                              <w:rFonts w:cs="Arial"/>
                              <w:color w:val="000000" w:themeColor="text1"/>
                              <w:sz w:val="15"/>
                              <w:szCs w:val="15"/>
                              <w:lang w:val="en-US"/>
                            </w:rPr>
                            <w:t xml:space="preserve">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F00D14" w:rsidRDefault="00A9539C" w:rsidP="00A9539C">
                    <w:pPr>
                      <w:spacing w:line="200" w:lineRule="exact"/>
                      <w:rPr>
                        <w:rFonts w:cs="Arial"/>
                        <w:color w:val="000000" w:themeColor="text1"/>
                        <w:sz w:val="15"/>
                        <w:szCs w:val="15"/>
                        <w:lang w:val="en-US"/>
                      </w:rPr>
                    </w:pPr>
                    <w:r w:rsidRPr="00A9539C">
                      <w:rPr>
                        <w:rFonts w:cs="Arial"/>
                        <w:color w:val="000000" w:themeColor="text1"/>
                        <w:sz w:val="15"/>
                        <w:szCs w:val="15"/>
                      </w:rPr>
                      <w:t xml:space="preserve">Rotebuehlstr. </w:t>
                    </w:r>
                    <w:r w:rsidRPr="00F00D14">
                      <w:rPr>
                        <w:rFonts w:cs="Arial"/>
                        <w:color w:val="000000" w:themeColor="text1"/>
                        <w:sz w:val="15"/>
                        <w:szCs w:val="15"/>
                        <w:lang w:val="en-US"/>
                      </w:rPr>
                      <w:t>83 – 85</w:t>
                    </w:r>
                  </w:p>
                  <w:p w14:paraId="438BDEC2"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70178 Stuttgart, Germany</w:t>
                    </w:r>
                  </w:p>
                  <w:p w14:paraId="67ED8487"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mesago.com</w:t>
                    </w:r>
                  </w:p>
                  <w:p w14:paraId="1E0216E5" w14:textId="77777777" w:rsidR="00A9539C" w:rsidRPr="00F00D14" w:rsidRDefault="00A9539C" w:rsidP="00A9539C">
                    <w:pPr>
                      <w:spacing w:line="200" w:lineRule="exact"/>
                      <w:rPr>
                        <w:rFonts w:cs="Arial"/>
                        <w:color w:val="000000" w:themeColor="text1"/>
                        <w:sz w:val="15"/>
                        <w:szCs w:val="15"/>
                        <w:lang w:val="en-US"/>
                      </w:rPr>
                    </w:pPr>
                  </w:p>
                  <w:p w14:paraId="51351F97" w14:textId="5B8107C3"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Board of Management</w:t>
                    </w:r>
                    <w:r w:rsidR="00FD57D7" w:rsidRPr="00F00D14">
                      <w:rPr>
                        <w:rFonts w:cs="Arial"/>
                        <w:color w:val="000000" w:themeColor="text1"/>
                        <w:sz w:val="15"/>
                        <w:szCs w:val="15"/>
                        <w:lang w:val="en-US"/>
                      </w:rPr>
                      <w:t>:</w:t>
                    </w:r>
                  </w:p>
                  <w:p w14:paraId="562C8DEE"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Petra Haarburger</w:t>
                    </w:r>
                  </w:p>
                  <w:p w14:paraId="064DCF49" w14:textId="77777777" w:rsidR="00A9539C" w:rsidRPr="00F00D14" w:rsidRDefault="00A9539C" w:rsidP="00A9539C">
                    <w:pPr>
                      <w:spacing w:line="200" w:lineRule="exact"/>
                      <w:rPr>
                        <w:rFonts w:cs="Arial"/>
                        <w:color w:val="000000" w:themeColor="text1"/>
                        <w:sz w:val="15"/>
                        <w:szCs w:val="15"/>
                        <w:lang w:val="en-US"/>
                      </w:rPr>
                    </w:pPr>
                    <w:r w:rsidRPr="00F00D14">
                      <w:rPr>
                        <w:rFonts w:cs="Arial"/>
                        <w:color w:val="000000" w:themeColor="text1"/>
                        <w:sz w:val="15"/>
                        <w:szCs w:val="15"/>
                        <w:lang w:val="en-US"/>
                      </w:rPr>
                      <w:t>Martin Roschkowski</w:t>
                    </w:r>
                  </w:p>
                  <w:p w14:paraId="7215E59B" w14:textId="77777777" w:rsidR="00A9539C" w:rsidRPr="00F00D14" w:rsidRDefault="00A9539C" w:rsidP="00A9539C">
                    <w:pPr>
                      <w:spacing w:line="200" w:lineRule="exact"/>
                      <w:rPr>
                        <w:rFonts w:cs="Arial"/>
                        <w:color w:val="000000" w:themeColor="text1"/>
                        <w:sz w:val="15"/>
                        <w:szCs w:val="15"/>
                        <w:lang w:val="en-US"/>
                      </w:rPr>
                    </w:pPr>
                  </w:p>
                  <w:p w14:paraId="5956AA0A" w14:textId="249387A3" w:rsidR="00A97708" w:rsidRDefault="00DA10A7" w:rsidP="00A97708">
                    <w:pPr>
                      <w:spacing w:line="200" w:lineRule="exact"/>
                      <w:rPr>
                        <w:rFonts w:cs="Arial"/>
                        <w:color w:val="000000" w:themeColor="text1"/>
                        <w:sz w:val="15"/>
                        <w:szCs w:val="15"/>
                        <w:lang w:val="en-US"/>
                      </w:rPr>
                    </w:pPr>
                    <w:r>
                      <w:rPr>
                        <w:rFonts w:cs="Arial"/>
                        <w:color w:val="000000" w:themeColor="text1"/>
                        <w:sz w:val="15"/>
                        <w:szCs w:val="15"/>
                        <w:lang w:val="en-US"/>
                      </w:rPr>
                      <w:t>Register Court</w:t>
                    </w:r>
                    <w:r w:rsidR="00A97708">
                      <w:rPr>
                        <w:rFonts w:cs="Arial"/>
                        <w:color w:val="000000" w:themeColor="text1"/>
                        <w:sz w:val="15"/>
                        <w:szCs w:val="15"/>
                        <w:lang w:val="en-US"/>
                      </w:rPr>
                      <w:t xml:space="preserve">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B7E90" w14:textId="77777777" w:rsidR="002357F0" w:rsidRDefault="002357F0">
      <w:r>
        <w:separator/>
      </w:r>
    </w:p>
  </w:footnote>
  <w:footnote w:type="continuationSeparator" w:id="0">
    <w:p w14:paraId="4FA219CB" w14:textId="77777777" w:rsidR="002357F0" w:rsidRDefault="00235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09B589CE" w:rsidR="00ED1F74" w:rsidRDefault="003239D2">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14744F86" wp14:editId="4D1B772F">
                <wp:simplePos x="0" y="0"/>
                <wp:positionH relativeFrom="column">
                  <wp:posOffset>4662805</wp:posOffset>
                </wp:positionH>
                <wp:positionV relativeFrom="paragraph">
                  <wp:posOffset>659130</wp:posOffset>
                </wp:positionV>
                <wp:extent cx="2362200" cy="560832"/>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N.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8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7D35882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de-CH"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98"/>
    <w:rsid w:val="00002A31"/>
    <w:rsid w:val="00051BE9"/>
    <w:rsid w:val="00081EB8"/>
    <w:rsid w:val="0009151D"/>
    <w:rsid w:val="0009252E"/>
    <w:rsid w:val="00135F02"/>
    <w:rsid w:val="001B3EDE"/>
    <w:rsid w:val="001D6150"/>
    <w:rsid w:val="002357F0"/>
    <w:rsid w:val="002A3C09"/>
    <w:rsid w:val="002E0872"/>
    <w:rsid w:val="002E3A34"/>
    <w:rsid w:val="003239D2"/>
    <w:rsid w:val="00344B0A"/>
    <w:rsid w:val="00393450"/>
    <w:rsid w:val="003A08D3"/>
    <w:rsid w:val="003A1ADA"/>
    <w:rsid w:val="003C0153"/>
    <w:rsid w:val="003D0AF8"/>
    <w:rsid w:val="003E45A8"/>
    <w:rsid w:val="00416A52"/>
    <w:rsid w:val="00427E26"/>
    <w:rsid w:val="00443D95"/>
    <w:rsid w:val="00460C25"/>
    <w:rsid w:val="004615D8"/>
    <w:rsid w:val="004D7379"/>
    <w:rsid w:val="005160A0"/>
    <w:rsid w:val="00563782"/>
    <w:rsid w:val="0057078A"/>
    <w:rsid w:val="0059533A"/>
    <w:rsid w:val="005C0FD8"/>
    <w:rsid w:val="005C756E"/>
    <w:rsid w:val="0060446C"/>
    <w:rsid w:val="006643E0"/>
    <w:rsid w:val="006775D4"/>
    <w:rsid w:val="006B0D75"/>
    <w:rsid w:val="006B4AF7"/>
    <w:rsid w:val="006B51A2"/>
    <w:rsid w:val="006E2C96"/>
    <w:rsid w:val="00701282"/>
    <w:rsid w:val="007057B0"/>
    <w:rsid w:val="0073574C"/>
    <w:rsid w:val="008738D7"/>
    <w:rsid w:val="008902AF"/>
    <w:rsid w:val="008A0C1E"/>
    <w:rsid w:val="008D7F6D"/>
    <w:rsid w:val="008E47B2"/>
    <w:rsid w:val="00905620"/>
    <w:rsid w:val="009070C9"/>
    <w:rsid w:val="00937AE0"/>
    <w:rsid w:val="00944FFA"/>
    <w:rsid w:val="00974550"/>
    <w:rsid w:val="00992824"/>
    <w:rsid w:val="009A59CF"/>
    <w:rsid w:val="009C3104"/>
    <w:rsid w:val="009C6C67"/>
    <w:rsid w:val="009D505A"/>
    <w:rsid w:val="00A25CB0"/>
    <w:rsid w:val="00A44098"/>
    <w:rsid w:val="00A9539C"/>
    <w:rsid w:val="00A97708"/>
    <w:rsid w:val="00AC679F"/>
    <w:rsid w:val="00B04C44"/>
    <w:rsid w:val="00B17D53"/>
    <w:rsid w:val="00B4487B"/>
    <w:rsid w:val="00BD2040"/>
    <w:rsid w:val="00C161A9"/>
    <w:rsid w:val="00C45620"/>
    <w:rsid w:val="00C46959"/>
    <w:rsid w:val="00C841CC"/>
    <w:rsid w:val="00CB41E3"/>
    <w:rsid w:val="00CC0D79"/>
    <w:rsid w:val="00CE2D28"/>
    <w:rsid w:val="00D07A84"/>
    <w:rsid w:val="00D151F1"/>
    <w:rsid w:val="00D20F3E"/>
    <w:rsid w:val="00D62531"/>
    <w:rsid w:val="00D66C38"/>
    <w:rsid w:val="00D911E3"/>
    <w:rsid w:val="00DA10A7"/>
    <w:rsid w:val="00DF3316"/>
    <w:rsid w:val="00DF47A4"/>
    <w:rsid w:val="00EC4BE3"/>
    <w:rsid w:val="00EC75C8"/>
    <w:rsid w:val="00ED1F74"/>
    <w:rsid w:val="00EF7237"/>
    <w:rsid w:val="00F00D14"/>
    <w:rsid w:val="00F4237F"/>
    <w:rsid w:val="00F63F5D"/>
    <w:rsid w:val="00F96D85"/>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5160A0"/>
    <w:rPr>
      <w:sz w:val="16"/>
      <w:szCs w:val="16"/>
    </w:rPr>
  </w:style>
  <w:style w:type="paragraph" w:styleId="Kommentartext">
    <w:name w:val="annotation text"/>
    <w:basedOn w:val="Standard"/>
    <w:link w:val="KommentartextZchn"/>
    <w:semiHidden/>
    <w:unhideWhenUsed/>
    <w:rsid w:val="005160A0"/>
    <w:pPr>
      <w:spacing w:line="240" w:lineRule="auto"/>
    </w:pPr>
    <w:rPr>
      <w:sz w:val="20"/>
    </w:rPr>
  </w:style>
  <w:style w:type="character" w:customStyle="1" w:styleId="KommentartextZchn">
    <w:name w:val="Kommentartext Zchn"/>
    <w:basedOn w:val="Absatz-Standardschriftart"/>
    <w:link w:val="Kommentartext"/>
    <w:semiHidden/>
    <w:rsid w:val="005160A0"/>
    <w:rPr>
      <w:rFonts w:ascii="Arial" w:hAnsi="Arial"/>
    </w:rPr>
  </w:style>
  <w:style w:type="paragraph" w:styleId="Kommentarthema">
    <w:name w:val="annotation subject"/>
    <w:basedOn w:val="Kommentartext"/>
    <w:next w:val="Kommentartext"/>
    <w:link w:val="KommentarthemaZchn"/>
    <w:semiHidden/>
    <w:unhideWhenUsed/>
    <w:rsid w:val="005160A0"/>
    <w:rPr>
      <w:b/>
      <w:bCs/>
    </w:rPr>
  </w:style>
  <w:style w:type="character" w:customStyle="1" w:styleId="KommentarthemaZchn">
    <w:name w:val="Kommentarthema Zchn"/>
    <w:basedOn w:val="KommentartextZchn"/>
    <w:link w:val="Kommentarthema"/>
    <w:semiHidden/>
    <w:rsid w:val="005160A0"/>
    <w:rPr>
      <w:rFonts w:ascii="Arial" w:hAnsi="Arial"/>
      <w:b/>
      <w:bCs/>
    </w:rPr>
  </w:style>
  <w:style w:type="paragraph" w:styleId="berarbeitung">
    <w:name w:val="Revision"/>
    <w:hidden/>
    <w:uiPriority w:val="99"/>
    <w:semiHidden/>
    <w:rsid w:val="002A3C09"/>
    <w:rPr>
      <w:rFonts w:ascii="Arial" w:hAnsi="Arial"/>
      <w:sz w:val="22"/>
    </w:rPr>
  </w:style>
  <w:style w:type="paragraph" w:styleId="HTMLVorformatiert">
    <w:name w:val="HTML Preformatted"/>
    <w:basedOn w:val="Standard"/>
    <w:link w:val="HTMLVorformatiertZchn"/>
    <w:uiPriority w:val="99"/>
    <w:semiHidden/>
    <w:unhideWhenUsed/>
    <w:rsid w:val="00C161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sid w:val="00C161A9"/>
    <w:rPr>
      <w:rFonts w:ascii="Courier New" w:hAnsi="Courier New" w:cs="Courier New"/>
    </w:rPr>
  </w:style>
  <w:style w:type="character" w:customStyle="1" w:styleId="y2iqfc">
    <w:name w:val="y2iqfc"/>
    <w:basedOn w:val="Absatz-Standardschriftart"/>
    <w:rsid w:val="00C161A9"/>
  </w:style>
  <w:style w:type="character" w:styleId="NichtaufgelsteErwhnung">
    <w:name w:val="Unresolved Mention"/>
    <w:basedOn w:val="Absatz-Standardschriftart"/>
    <w:uiPriority w:val="99"/>
    <w:semiHidden/>
    <w:unhideWhenUsed/>
    <w:rsid w:val="008D7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9034">
      <w:bodyDiv w:val="1"/>
      <w:marLeft w:val="0"/>
      <w:marRight w:val="0"/>
      <w:marTop w:val="0"/>
      <w:marBottom w:val="0"/>
      <w:divBdr>
        <w:top w:val="none" w:sz="0" w:space="0" w:color="auto"/>
        <w:left w:val="none" w:sz="0" w:space="0" w:color="auto"/>
        <w:bottom w:val="none" w:sz="0" w:space="0" w:color="auto"/>
        <w:right w:val="none" w:sz="0" w:space="0" w:color="auto"/>
      </w:divBdr>
    </w:div>
    <w:div w:id="685253378">
      <w:bodyDiv w:val="1"/>
      <w:marLeft w:val="0"/>
      <w:marRight w:val="0"/>
      <w:marTop w:val="0"/>
      <w:marBottom w:val="0"/>
      <w:divBdr>
        <w:top w:val="none" w:sz="0" w:space="0" w:color="auto"/>
        <w:left w:val="none" w:sz="0" w:space="0" w:color="auto"/>
        <w:bottom w:val="none" w:sz="0" w:space="0" w:color="auto"/>
        <w:right w:val="none" w:sz="0" w:space="0" w:color="auto"/>
      </w:divBdr>
    </w:div>
    <w:div w:id="849563208">
      <w:bodyDiv w:val="1"/>
      <w:marLeft w:val="0"/>
      <w:marRight w:val="0"/>
      <w:marTop w:val="0"/>
      <w:marBottom w:val="0"/>
      <w:divBdr>
        <w:top w:val="none" w:sz="0" w:space="0" w:color="auto"/>
        <w:left w:val="none" w:sz="0" w:space="0" w:color="auto"/>
        <w:bottom w:val="none" w:sz="0" w:space="0" w:color="auto"/>
        <w:right w:val="none" w:sz="0" w:space="0" w:color="auto"/>
      </w:divBdr>
    </w:div>
    <w:div w:id="141979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arken.mesago.com/wiesbaden/en.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essefrankfurt.com/frankfurt/en.html" TargetMode="External"/><Relationship Id="rId4" Type="http://schemas.openxmlformats.org/officeDocument/2006/relationships/webSettings" Target="webSettings.xml"/><Relationship Id="rId9" Type="http://schemas.openxmlformats.org/officeDocument/2006/relationships/hyperlink" Target="https://www.messefrankfurt.com/frankfurt/en/company/sustainability.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6B07-80DB-4C43-9654-A441A83E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7226</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8</cp:revision>
  <cp:lastPrinted>2023-06-29T14:24:00Z</cp:lastPrinted>
  <dcterms:created xsi:type="dcterms:W3CDTF">2023-06-26T14:04:00Z</dcterms:created>
  <dcterms:modified xsi:type="dcterms:W3CDTF">2023-06-29T14:42:00Z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